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1C" w:rsidRDefault="00946A1C" w:rsidP="00FA722E">
      <w:pPr>
        <w:jc w:val="center"/>
        <w:rPr>
          <w:sz w:val="44"/>
          <w:szCs w:val="44"/>
        </w:rPr>
      </w:pPr>
    </w:p>
    <w:p w:rsidR="00F67FCA" w:rsidRPr="00F67FCA" w:rsidRDefault="00F67FCA" w:rsidP="00FA722E">
      <w:pPr>
        <w:jc w:val="center"/>
        <w:rPr>
          <w:sz w:val="44"/>
          <w:szCs w:val="44"/>
        </w:rPr>
      </w:pPr>
      <w:r w:rsidRPr="00F67FCA">
        <w:rPr>
          <w:rFonts w:hint="eastAsia"/>
          <w:sz w:val="44"/>
          <w:szCs w:val="44"/>
        </w:rPr>
        <w:t>河南财经政法大学</w:t>
      </w:r>
    </w:p>
    <w:p w:rsidR="00082D4D" w:rsidRDefault="00F67FCA" w:rsidP="00FA722E">
      <w:pPr>
        <w:jc w:val="center"/>
        <w:rPr>
          <w:sz w:val="44"/>
          <w:szCs w:val="44"/>
        </w:rPr>
      </w:pPr>
      <w:r w:rsidRPr="00F67FCA">
        <w:rPr>
          <w:sz w:val="44"/>
          <w:szCs w:val="44"/>
        </w:rPr>
        <w:t xml:space="preserve">SSL </w:t>
      </w:r>
      <w:r w:rsidR="00FA722E" w:rsidRPr="00F67FCA">
        <w:rPr>
          <w:rFonts w:hint="eastAsia"/>
          <w:sz w:val="44"/>
          <w:szCs w:val="44"/>
        </w:rPr>
        <w:t>VPN</w:t>
      </w:r>
      <w:r w:rsidR="00FA722E" w:rsidRPr="00F67FCA">
        <w:rPr>
          <w:rFonts w:hint="eastAsia"/>
          <w:sz w:val="44"/>
          <w:szCs w:val="44"/>
        </w:rPr>
        <w:t>使用方法说明</w:t>
      </w:r>
    </w:p>
    <w:p w:rsidR="00946A1C" w:rsidRDefault="00946A1C" w:rsidP="008B7F46">
      <w:pPr>
        <w:rPr>
          <w:b/>
          <w:sz w:val="28"/>
          <w:szCs w:val="28"/>
        </w:rPr>
      </w:pPr>
    </w:p>
    <w:p w:rsidR="00FA722E" w:rsidRPr="008B7F46" w:rsidRDefault="008B7F46" w:rsidP="008B7F46">
      <w:pPr>
        <w:rPr>
          <w:b/>
          <w:sz w:val="28"/>
          <w:szCs w:val="28"/>
        </w:rPr>
      </w:pPr>
      <w:r w:rsidRPr="008B7F46">
        <w:rPr>
          <w:rFonts w:hint="eastAsia"/>
          <w:b/>
          <w:sz w:val="28"/>
          <w:szCs w:val="28"/>
        </w:rPr>
        <w:t>1</w:t>
      </w:r>
      <w:r w:rsidRPr="008B7F46">
        <w:rPr>
          <w:rFonts w:hint="eastAsia"/>
          <w:b/>
          <w:sz w:val="28"/>
          <w:szCs w:val="28"/>
        </w:rPr>
        <w:t>．</w:t>
      </w:r>
      <w:r w:rsidR="00FA722E" w:rsidRPr="008B7F46">
        <w:rPr>
          <w:rFonts w:hint="eastAsia"/>
          <w:b/>
          <w:sz w:val="28"/>
          <w:szCs w:val="28"/>
        </w:rPr>
        <w:t>SSL VPN</w:t>
      </w:r>
      <w:r w:rsidR="00FA722E" w:rsidRPr="008B7F46">
        <w:rPr>
          <w:rFonts w:hint="eastAsia"/>
          <w:b/>
          <w:sz w:val="28"/>
          <w:szCs w:val="28"/>
        </w:rPr>
        <w:t>的使用</w:t>
      </w:r>
    </w:p>
    <w:p w:rsidR="00FA722E" w:rsidRPr="008B7F46" w:rsidRDefault="008B7F46" w:rsidP="00487257">
      <w:pPr>
        <w:spacing w:beforeLines="50"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1.1 </w:t>
      </w:r>
      <w:r w:rsidRPr="008B7F46">
        <w:rPr>
          <w:rFonts w:hint="eastAsia"/>
          <w:sz w:val="28"/>
          <w:szCs w:val="28"/>
        </w:rPr>
        <w:t xml:space="preserve"> </w:t>
      </w:r>
      <w:r w:rsidR="007B7EF1" w:rsidRPr="008B7F46">
        <w:rPr>
          <w:rFonts w:hint="eastAsia"/>
          <w:sz w:val="28"/>
          <w:szCs w:val="28"/>
        </w:rPr>
        <w:t>SSL VPN</w:t>
      </w:r>
      <w:r w:rsidR="007B7EF1" w:rsidRPr="008B7F46">
        <w:rPr>
          <w:rFonts w:hint="eastAsia"/>
          <w:sz w:val="28"/>
          <w:szCs w:val="28"/>
        </w:rPr>
        <w:t>使用环境</w:t>
      </w:r>
    </w:p>
    <w:p w:rsidR="00F67FCA" w:rsidRPr="001C000E" w:rsidRDefault="00F67FCA" w:rsidP="00946A1C">
      <w:pPr>
        <w:pStyle w:val="a3"/>
        <w:numPr>
          <w:ilvl w:val="0"/>
          <w:numId w:val="9"/>
        </w:numPr>
        <w:spacing w:line="540" w:lineRule="exact"/>
        <w:ind w:left="981" w:firstLineChars="0"/>
        <w:rPr>
          <w:sz w:val="28"/>
          <w:szCs w:val="28"/>
        </w:rPr>
      </w:pPr>
      <w:r w:rsidRPr="001C000E">
        <w:rPr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支持</w:t>
      </w:r>
      <w:r w:rsidRPr="001C000E">
        <w:rPr>
          <w:rFonts w:hint="eastAsia"/>
          <w:sz w:val="28"/>
          <w:szCs w:val="28"/>
        </w:rPr>
        <w:t>WIDOWS</w:t>
      </w:r>
      <w:r w:rsidRPr="001C000E">
        <w:rPr>
          <w:rFonts w:hint="eastAsia"/>
          <w:sz w:val="28"/>
          <w:szCs w:val="28"/>
        </w:rPr>
        <w:t>、</w:t>
      </w:r>
      <w:r w:rsidRPr="001C000E">
        <w:rPr>
          <w:rFonts w:hint="eastAsia"/>
          <w:sz w:val="28"/>
          <w:szCs w:val="28"/>
        </w:rPr>
        <w:t>linux</w:t>
      </w:r>
      <w:r w:rsidRPr="001C000E">
        <w:rPr>
          <w:rFonts w:hint="eastAsia"/>
          <w:sz w:val="28"/>
          <w:szCs w:val="28"/>
        </w:rPr>
        <w:t>、</w:t>
      </w:r>
      <w:r w:rsidRPr="001C000E">
        <w:rPr>
          <w:rFonts w:hint="eastAsia"/>
          <w:sz w:val="28"/>
          <w:szCs w:val="28"/>
        </w:rPr>
        <w:t>Mac OS X</w:t>
      </w:r>
      <w:r w:rsidRPr="001C000E">
        <w:rPr>
          <w:rFonts w:hint="eastAsia"/>
          <w:sz w:val="28"/>
          <w:szCs w:val="28"/>
        </w:rPr>
        <w:t>操作系统；支持多种浏览器，建议使用</w:t>
      </w:r>
      <w:r w:rsidRPr="001C000E">
        <w:rPr>
          <w:rFonts w:hint="eastAsia"/>
          <w:sz w:val="28"/>
          <w:szCs w:val="28"/>
        </w:rPr>
        <w:t>IE</w:t>
      </w:r>
      <w:r w:rsidR="00B60D30" w:rsidRPr="001C000E">
        <w:rPr>
          <w:rFonts w:hint="eastAsia"/>
          <w:sz w:val="28"/>
          <w:szCs w:val="28"/>
        </w:rPr>
        <w:t>8</w:t>
      </w:r>
      <w:r w:rsidR="00B60D30" w:rsidRPr="001C000E">
        <w:rPr>
          <w:rFonts w:hint="eastAsia"/>
          <w:sz w:val="28"/>
          <w:szCs w:val="28"/>
        </w:rPr>
        <w:t>以上版本</w:t>
      </w:r>
      <w:r w:rsidRPr="001C000E">
        <w:rPr>
          <w:rFonts w:hint="eastAsia"/>
          <w:sz w:val="28"/>
          <w:szCs w:val="28"/>
        </w:rPr>
        <w:t>；支持</w:t>
      </w:r>
      <w:r w:rsidR="00577335" w:rsidRPr="001C000E">
        <w:rPr>
          <w:rFonts w:hint="eastAsia"/>
          <w:sz w:val="28"/>
          <w:szCs w:val="28"/>
        </w:rPr>
        <w:t>IOS</w:t>
      </w:r>
      <w:r w:rsidR="00577335" w:rsidRPr="001C000E">
        <w:rPr>
          <w:rFonts w:hint="eastAsia"/>
          <w:sz w:val="28"/>
          <w:szCs w:val="28"/>
        </w:rPr>
        <w:t>、</w:t>
      </w:r>
      <w:r w:rsidR="00577335" w:rsidRPr="001C000E">
        <w:rPr>
          <w:sz w:val="28"/>
          <w:szCs w:val="28"/>
        </w:rPr>
        <w:t>Android</w:t>
      </w:r>
      <w:r w:rsidRPr="001C000E">
        <w:rPr>
          <w:rFonts w:hint="eastAsia"/>
          <w:sz w:val="28"/>
          <w:szCs w:val="28"/>
        </w:rPr>
        <w:t>等手机接入。</w:t>
      </w:r>
    </w:p>
    <w:p w:rsidR="00FA722E" w:rsidRPr="001C000E" w:rsidRDefault="00FA722E" w:rsidP="00946A1C">
      <w:pPr>
        <w:pStyle w:val="a3"/>
        <w:numPr>
          <w:ilvl w:val="0"/>
          <w:numId w:val="9"/>
        </w:numPr>
        <w:spacing w:line="540" w:lineRule="exact"/>
        <w:ind w:left="981" w:firstLineChars="0"/>
        <w:rPr>
          <w:sz w:val="28"/>
          <w:szCs w:val="28"/>
        </w:rPr>
      </w:pPr>
      <w:r w:rsidRPr="001C000E">
        <w:rPr>
          <w:rFonts w:hint="eastAsia"/>
          <w:sz w:val="28"/>
          <w:szCs w:val="28"/>
        </w:rPr>
        <w:t>用户计算机已经接入互联网，并且网络通信正常。</w:t>
      </w:r>
    </w:p>
    <w:p w:rsidR="00FA722E" w:rsidRPr="001C000E" w:rsidRDefault="00FA722E" w:rsidP="00946A1C">
      <w:pPr>
        <w:pStyle w:val="a3"/>
        <w:numPr>
          <w:ilvl w:val="0"/>
          <w:numId w:val="9"/>
        </w:numPr>
        <w:spacing w:line="540" w:lineRule="exact"/>
        <w:ind w:left="981" w:firstLineChars="0"/>
        <w:rPr>
          <w:sz w:val="28"/>
          <w:szCs w:val="28"/>
        </w:rPr>
      </w:pPr>
      <w:r w:rsidRPr="001C000E">
        <w:rPr>
          <w:rFonts w:hint="eastAsia"/>
          <w:sz w:val="28"/>
          <w:szCs w:val="28"/>
        </w:rPr>
        <w:t>电脑上安装任何“上网助手”、屏蔽弹出窗口等软件有可能影响</w:t>
      </w:r>
      <w:r w:rsidR="00F67FCA" w:rsidRPr="001C000E">
        <w:rPr>
          <w:rFonts w:hint="eastAsia"/>
          <w:sz w:val="28"/>
          <w:szCs w:val="28"/>
        </w:rPr>
        <w:t>正常使用</w:t>
      </w:r>
      <w:r w:rsidR="00F67FCA" w:rsidRPr="001C000E">
        <w:rPr>
          <w:rFonts w:hint="eastAsia"/>
          <w:sz w:val="28"/>
          <w:szCs w:val="28"/>
        </w:rPr>
        <w:t>SSLVPN</w:t>
      </w:r>
      <w:r w:rsidR="00F67FCA" w:rsidRPr="001C000E">
        <w:rPr>
          <w:sz w:val="28"/>
          <w:szCs w:val="28"/>
        </w:rPr>
        <w:t>,</w:t>
      </w:r>
      <w:r w:rsidR="00F67FCA" w:rsidRPr="001C000E">
        <w:rPr>
          <w:rFonts w:hint="eastAsia"/>
          <w:sz w:val="28"/>
          <w:szCs w:val="28"/>
        </w:rPr>
        <w:t>建议在第一次使用前暂时关闭</w:t>
      </w:r>
      <w:r w:rsidR="007B7EF1" w:rsidRPr="001C000E">
        <w:rPr>
          <w:rFonts w:hint="eastAsia"/>
          <w:sz w:val="28"/>
          <w:szCs w:val="28"/>
        </w:rPr>
        <w:t>。</w:t>
      </w:r>
    </w:p>
    <w:p w:rsidR="00FA722E" w:rsidRPr="001C000E" w:rsidRDefault="007B7EF1" w:rsidP="00946A1C">
      <w:pPr>
        <w:pStyle w:val="a3"/>
        <w:numPr>
          <w:ilvl w:val="0"/>
          <w:numId w:val="9"/>
        </w:numPr>
        <w:spacing w:line="540" w:lineRule="exact"/>
        <w:ind w:left="981" w:firstLineChars="0"/>
        <w:rPr>
          <w:sz w:val="28"/>
          <w:szCs w:val="28"/>
        </w:rPr>
      </w:pPr>
      <w:r w:rsidRPr="001C000E">
        <w:rPr>
          <w:rFonts w:hint="eastAsia"/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首次使用需要安装组件，成功安装且登陆</w:t>
      </w:r>
      <w:r w:rsidRPr="001C000E">
        <w:rPr>
          <w:rFonts w:hint="eastAsia"/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后，系统状态栏内会出现</w:t>
      </w:r>
      <w:r w:rsidRPr="001C000E">
        <w:rPr>
          <w:rFonts w:hint="eastAsia"/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插件图标：</w:t>
      </w:r>
      <w:r w:rsidRPr="009D55C3">
        <w:rPr>
          <w:noProof/>
        </w:rPr>
        <w:drawing>
          <wp:inline distT="0" distB="0" distL="0" distR="0">
            <wp:extent cx="297782" cy="209550"/>
            <wp:effectExtent l="19050" t="0" r="7018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483" cy="22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00E">
        <w:rPr>
          <w:rFonts w:hint="eastAsia"/>
          <w:sz w:val="28"/>
          <w:szCs w:val="28"/>
        </w:rPr>
        <w:t>。</w:t>
      </w:r>
    </w:p>
    <w:p w:rsidR="007B7EF1" w:rsidRPr="001C000E" w:rsidRDefault="007B7EF1" w:rsidP="00946A1C">
      <w:pPr>
        <w:pStyle w:val="a3"/>
        <w:numPr>
          <w:ilvl w:val="0"/>
          <w:numId w:val="9"/>
        </w:numPr>
        <w:spacing w:line="540" w:lineRule="exact"/>
        <w:ind w:left="981" w:firstLineChars="0"/>
        <w:rPr>
          <w:sz w:val="28"/>
          <w:szCs w:val="28"/>
        </w:rPr>
      </w:pPr>
      <w:r w:rsidRPr="001C000E">
        <w:rPr>
          <w:rFonts w:hint="eastAsia"/>
          <w:sz w:val="28"/>
          <w:szCs w:val="28"/>
        </w:rPr>
        <w:t>用户登陆</w:t>
      </w:r>
      <w:r w:rsidRPr="001C000E">
        <w:rPr>
          <w:rFonts w:hint="eastAsia"/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的用户名和密码与自己的“个人服务中心”用户名及密码是同步的，使用</w:t>
      </w:r>
      <w:r w:rsidRPr="001C000E">
        <w:rPr>
          <w:rFonts w:hint="eastAsia"/>
          <w:sz w:val="28"/>
          <w:szCs w:val="28"/>
        </w:rPr>
        <w:t>SSL VPN</w:t>
      </w:r>
      <w:r w:rsidRPr="001C000E">
        <w:rPr>
          <w:rFonts w:hint="eastAsia"/>
          <w:sz w:val="28"/>
          <w:szCs w:val="28"/>
        </w:rPr>
        <w:t>前请先开通“个人服务中心”。</w:t>
      </w:r>
    </w:p>
    <w:p w:rsidR="00FA722E" w:rsidRPr="008B7F46" w:rsidRDefault="008B7F46" w:rsidP="00946A1C">
      <w:pPr>
        <w:spacing w:beforeLines="50" w:before="156" w:afterLines="50" w:after="156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1.2 </w:t>
      </w:r>
      <w:r w:rsidR="00FA722E" w:rsidRPr="008B7F46">
        <w:rPr>
          <w:rFonts w:hint="eastAsia"/>
          <w:sz w:val="28"/>
          <w:szCs w:val="28"/>
        </w:rPr>
        <w:t>首次使用</w:t>
      </w:r>
      <w:r w:rsidR="00FA722E" w:rsidRPr="008B7F46">
        <w:rPr>
          <w:rFonts w:hint="eastAsia"/>
          <w:sz w:val="28"/>
          <w:szCs w:val="28"/>
        </w:rPr>
        <w:t>VPN</w:t>
      </w:r>
    </w:p>
    <w:p w:rsidR="00FA722E" w:rsidRPr="009D55C3" w:rsidRDefault="00F67FCA" w:rsidP="00946A1C">
      <w:pPr>
        <w:spacing w:line="60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首次使用</w:t>
      </w:r>
      <w:r w:rsidRPr="009D55C3">
        <w:rPr>
          <w:rFonts w:hint="eastAsia"/>
          <w:sz w:val="28"/>
          <w:szCs w:val="28"/>
        </w:rPr>
        <w:t>SSL VPN</w:t>
      </w:r>
      <w:r w:rsidR="003C1BE3" w:rsidRPr="009D55C3">
        <w:rPr>
          <w:rFonts w:hint="eastAsia"/>
          <w:sz w:val="28"/>
          <w:szCs w:val="28"/>
        </w:rPr>
        <w:t>要对浏览器进行必要的设置，步骤如下：</w:t>
      </w:r>
    </w:p>
    <w:p w:rsidR="003C1BE3" w:rsidRPr="009D55C3" w:rsidRDefault="003C1BE3" w:rsidP="00946A1C">
      <w:pPr>
        <w:spacing w:line="60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（注：以下所有截图均以</w:t>
      </w:r>
      <w:r w:rsidRPr="009D55C3">
        <w:rPr>
          <w:rFonts w:hint="eastAsia"/>
          <w:sz w:val="28"/>
          <w:szCs w:val="28"/>
        </w:rPr>
        <w:t>Windows 7</w:t>
      </w:r>
      <w:r w:rsidRPr="009D55C3">
        <w:rPr>
          <w:rFonts w:hint="eastAsia"/>
          <w:sz w:val="28"/>
          <w:szCs w:val="28"/>
        </w:rPr>
        <w:t>系统下的</w:t>
      </w:r>
      <w:r w:rsidRPr="009D55C3">
        <w:rPr>
          <w:rFonts w:hint="eastAsia"/>
          <w:sz w:val="28"/>
          <w:szCs w:val="28"/>
        </w:rPr>
        <w:t>IE11</w:t>
      </w:r>
      <w:r w:rsidRPr="009D55C3">
        <w:rPr>
          <w:rFonts w:hint="eastAsia"/>
          <w:sz w:val="28"/>
          <w:szCs w:val="28"/>
        </w:rPr>
        <w:t>为例，其他操作系统或浏览器界面可能稍有不同）</w:t>
      </w:r>
    </w:p>
    <w:p w:rsidR="00F63135" w:rsidRPr="009D55C3" w:rsidRDefault="00F63135" w:rsidP="00946A1C">
      <w:pPr>
        <w:spacing w:line="60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打开</w:t>
      </w:r>
      <w:r w:rsidRPr="009D55C3">
        <w:rPr>
          <w:rFonts w:hint="eastAsia"/>
          <w:sz w:val="28"/>
          <w:szCs w:val="28"/>
        </w:rPr>
        <w:t>IE</w:t>
      </w:r>
      <w:r w:rsidRPr="009D55C3">
        <w:rPr>
          <w:rFonts w:hint="eastAsia"/>
          <w:sz w:val="28"/>
          <w:szCs w:val="28"/>
        </w:rPr>
        <w:t>中的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工具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—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兼容性视图设置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将</w:t>
      </w:r>
      <w:hyperlink r:id="rId9" w:history="1">
        <w:r w:rsidRPr="00C536AF">
          <w:rPr>
            <w:rFonts w:hint="eastAsia"/>
            <w:sz w:val="28"/>
            <w:szCs w:val="28"/>
          </w:rPr>
          <w:t>http</w:t>
        </w:r>
        <w:r w:rsidRPr="00C536AF">
          <w:rPr>
            <w:sz w:val="28"/>
            <w:szCs w:val="28"/>
          </w:rPr>
          <w:t>s</w:t>
        </w:r>
        <w:r w:rsidRPr="00C536AF">
          <w:rPr>
            <w:rFonts w:hint="eastAsia"/>
            <w:sz w:val="28"/>
            <w:szCs w:val="28"/>
          </w:rPr>
          <w:t>://VPN</w:t>
        </w:r>
        <w:r w:rsidRPr="00C536AF">
          <w:rPr>
            <w:sz w:val="28"/>
            <w:szCs w:val="28"/>
          </w:rPr>
          <w:t>.huel.edu.cn</w:t>
        </w:r>
      </w:hyperlink>
      <w:r w:rsidRPr="009D55C3">
        <w:rPr>
          <w:rFonts w:hint="eastAsia"/>
          <w:sz w:val="28"/>
          <w:szCs w:val="28"/>
        </w:rPr>
        <w:t>地址添加到兼容性视图列表中。</w:t>
      </w:r>
    </w:p>
    <w:p w:rsidR="00F63135" w:rsidRPr="009D55C3" w:rsidRDefault="00F63135" w:rsidP="00F63135">
      <w:pPr>
        <w:ind w:left="425" w:firstLine="415"/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lastRenderedPageBreak/>
        <w:drawing>
          <wp:inline distT="0" distB="0" distL="0" distR="0">
            <wp:extent cx="2381250" cy="3209925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5C3">
        <w:rPr>
          <w:noProof/>
          <w:sz w:val="28"/>
          <w:szCs w:val="28"/>
        </w:rPr>
        <w:drawing>
          <wp:inline distT="0" distB="0" distL="0" distR="0">
            <wp:extent cx="2151864" cy="3200400"/>
            <wp:effectExtent l="19050" t="0" r="786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186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DB" w:rsidRPr="009D55C3" w:rsidRDefault="00503EDB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打开</w:t>
      </w:r>
      <w:r w:rsidRPr="009D55C3">
        <w:rPr>
          <w:rFonts w:hint="eastAsia"/>
          <w:sz w:val="28"/>
          <w:szCs w:val="28"/>
        </w:rPr>
        <w:t>IE</w:t>
      </w:r>
      <w:r w:rsidRPr="009D55C3">
        <w:rPr>
          <w:rFonts w:hint="eastAsia"/>
          <w:sz w:val="28"/>
          <w:szCs w:val="28"/>
        </w:rPr>
        <w:t>中的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工具</w:t>
      </w:r>
      <w:r w:rsidR="00484C7F" w:rsidRPr="009D55C3">
        <w:rPr>
          <w:rFonts w:hint="eastAsia"/>
          <w:sz w:val="28"/>
          <w:szCs w:val="28"/>
        </w:rPr>
        <w:t>】</w:t>
      </w:r>
      <w:r w:rsidR="00F63135" w:rsidRPr="009D55C3">
        <w:rPr>
          <w:rFonts w:hint="eastAsia"/>
          <w:sz w:val="28"/>
          <w:szCs w:val="28"/>
        </w:rPr>
        <w:t>—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internet</w:t>
      </w:r>
      <w:r w:rsidRPr="009D55C3">
        <w:rPr>
          <w:rFonts w:hint="eastAsia"/>
          <w:sz w:val="28"/>
          <w:szCs w:val="28"/>
        </w:rPr>
        <w:t>选项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，点选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高级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选项卡，勾选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使用</w:t>
      </w:r>
      <w:r w:rsidRPr="009D55C3">
        <w:rPr>
          <w:rFonts w:hint="eastAsia"/>
          <w:sz w:val="28"/>
          <w:szCs w:val="28"/>
        </w:rPr>
        <w:t>SSL 2.0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、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使用</w:t>
      </w:r>
      <w:r w:rsidRPr="009D55C3">
        <w:rPr>
          <w:rFonts w:hint="eastAsia"/>
          <w:sz w:val="28"/>
          <w:szCs w:val="28"/>
        </w:rPr>
        <w:t>SSL 3.0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和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使用</w:t>
      </w:r>
      <w:r w:rsidRPr="009D55C3">
        <w:rPr>
          <w:rFonts w:hint="eastAsia"/>
          <w:sz w:val="28"/>
          <w:szCs w:val="28"/>
        </w:rPr>
        <w:t xml:space="preserve"> TSL 1.0</w:t>
      </w:r>
      <w:r w:rsidR="00484C7F" w:rsidRPr="009D55C3">
        <w:rPr>
          <w:rFonts w:hint="eastAsia"/>
          <w:sz w:val="28"/>
          <w:szCs w:val="28"/>
        </w:rPr>
        <w:t>】</w:t>
      </w:r>
    </w:p>
    <w:p w:rsidR="00503EDB" w:rsidRPr="009D55C3" w:rsidRDefault="00503EDB" w:rsidP="00503EDB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2779067" cy="3295650"/>
            <wp:effectExtent l="19050" t="0" r="223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857" cy="34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E3" w:rsidRPr="009D55C3" w:rsidRDefault="00503EDB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设置好</w:t>
      </w:r>
      <w:r w:rsidRPr="009D55C3">
        <w:rPr>
          <w:rFonts w:hint="eastAsia"/>
          <w:sz w:val="28"/>
          <w:szCs w:val="28"/>
        </w:rPr>
        <w:t>IE</w:t>
      </w:r>
      <w:r w:rsidRPr="009D55C3">
        <w:rPr>
          <w:rFonts w:hint="eastAsia"/>
          <w:sz w:val="28"/>
          <w:szCs w:val="28"/>
        </w:rPr>
        <w:t>浏览器之后，直接在</w:t>
      </w:r>
      <w:r w:rsidRPr="009D55C3">
        <w:rPr>
          <w:rFonts w:hint="eastAsia"/>
          <w:sz w:val="28"/>
          <w:szCs w:val="28"/>
        </w:rPr>
        <w:t>IE</w:t>
      </w:r>
      <w:r w:rsidRPr="009D55C3">
        <w:rPr>
          <w:rFonts w:hint="eastAsia"/>
          <w:sz w:val="28"/>
          <w:szCs w:val="28"/>
        </w:rPr>
        <w:t>地址栏输入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的登陆页面地址来登陆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。</w:t>
      </w:r>
    </w:p>
    <w:p w:rsidR="00503EDB" w:rsidRPr="009D55C3" w:rsidRDefault="00503EDB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访问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时，会弹出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安全警告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，提示</w:t>
      </w:r>
      <w:r w:rsidR="001779A0" w:rsidRPr="009D55C3">
        <w:rPr>
          <w:rFonts w:hint="eastAsia"/>
          <w:sz w:val="28"/>
          <w:szCs w:val="28"/>
        </w:rPr>
        <w:t>“此网站的安全证书存在问题”</w:t>
      </w:r>
      <w:r w:rsidRPr="009D55C3">
        <w:rPr>
          <w:rFonts w:hint="eastAsia"/>
          <w:sz w:val="28"/>
          <w:szCs w:val="28"/>
        </w:rPr>
        <w:t>或</w:t>
      </w:r>
      <w:r w:rsidR="001779A0" w:rsidRPr="009D55C3">
        <w:rPr>
          <w:rFonts w:hint="eastAsia"/>
          <w:sz w:val="28"/>
          <w:szCs w:val="28"/>
        </w:rPr>
        <w:t>“</w:t>
      </w:r>
      <w:r w:rsidRPr="009D55C3">
        <w:rPr>
          <w:rFonts w:hint="eastAsia"/>
          <w:sz w:val="28"/>
          <w:szCs w:val="28"/>
        </w:rPr>
        <w:t>需要安装数字证书</w:t>
      </w:r>
      <w:r w:rsidR="001779A0" w:rsidRPr="009D55C3">
        <w:rPr>
          <w:rFonts w:hint="eastAsia"/>
          <w:sz w:val="28"/>
          <w:szCs w:val="28"/>
        </w:rPr>
        <w:t>”</w:t>
      </w:r>
      <w:r w:rsidRPr="009D55C3">
        <w:rPr>
          <w:rFonts w:hint="eastAsia"/>
          <w:sz w:val="28"/>
          <w:szCs w:val="28"/>
        </w:rPr>
        <w:t>，如下图所示：</w:t>
      </w:r>
    </w:p>
    <w:p w:rsidR="00503EDB" w:rsidRPr="009D55C3" w:rsidRDefault="001779A0" w:rsidP="001779A0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lastRenderedPageBreak/>
        <w:drawing>
          <wp:inline distT="0" distB="0" distL="0" distR="0">
            <wp:extent cx="4840045" cy="31337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6971" cy="31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DB" w:rsidRPr="009D55C3" w:rsidRDefault="001779A0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点击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继续浏览此网站（不推荐）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选项</w:t>
      </w:r>
      <w:r w:rsidR="00C536AF">
        <w:rPr>
          <w:rFonts w:hint="eastAsia"/>
          <w:sz w:val="28"/>
          <w:szCs w:val="28"/>
        </w:rPr>
        <w:t>进入如下页面：</w:t>
      </w:r>
    </w:p>
    <w:p w:rsidR="001779A0" w:rsidRPr="009D55C3" w:rsidRDefault="001779A0" w:rsidP="001779A0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4419600" cy="40862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4635" cy="41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A0" w:rsidRPr="009D55C3" w:rsidRDefault="001779A0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浏览器会自动安装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组件，如果没有自动安装，点击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下载安装组件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字样，弹出窗口手动安装</w:t>
      </w:r>
    </w:p>
    <w:p w:rsidR="001779A0" w:rsidRPr="009D55C3" w:rsidRDefault="001779A0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lastRenderedPageBreak/>
        <w:drawing>
          <wp:inline distT="0" distB="0" distL="0" distR="0">
            <wp:extent cx="3340854" cy="1819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3749" cy="18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A0" w:rsidRPr="009D55C3" w:rsidRDefault="001779A0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3171783" cy="17578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9682" cy="182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F1" w:rsidRPr="009D55C3" w:rsidRDefault="007B7EF1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3482273" cy="1477519"/>
            <wp:effectExtent l="0" t="0" r="444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7890"/>
                    <a:stretch/>
                  </pic:blipFill>
                  <pic:spPr bwMode="auto">
                    <a:xfrm>
                      <a:off x="0" y="0"/>
                      <a:ext cx="3575150" cy="1516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9A0" w:rsidRPr="009D55C3" w:rsidRDefault="00082D4D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组件的安装一般只在第一次登陆时需要安装，安装成功后，下次登陆在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安全警报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处，询问是否继续时，直接点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是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即可。</w:t>
      </w:r>
    </w:p>
    <w:p w:rsidR="00082D4D" w:rsidRPr="009D55C3" w:rsidRDefault="00082D4D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组件安装成功之后，即可登陆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：</w:t>
      </w:r>
    </w:p>
    <w:p w:rsidR="00082D4D" w:rsidRPr="009D55C3" w:rsidRDefault="007B7EF1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3327904" cy="229552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2466" cy="230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F1" w:rsidRPr="009D55C3" w:rsidRDefault="007B7EF1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lastRenderedPageBreak/>
        <w:t>输入用户名和密码</w:t>
      </w:r>
      <w:r w:rsidRPr="009D55C3">
        <w:rPr>
          <w:rFonts w:hint="eastAsia"/>
          <w:sz w:val="28"/>
          <w:szCs w:val="28"/>
        </w:rPr>
        <w:t>,</w:t>
      </w:r>
      <w:r w:rsidRPr="009D55C3">
        <w:rPr>
          <w:rFonts w:hint="eastAsia"/>
          <w:sz w:val="28"/>
          <w:szCs w:val="28"/>
        </w:rPr>
        <w:t>点击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登陆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，如果电脑安装有防火墙，会弹出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 xml:space="preserve">Windows </w:t>
      </w:r>
      <w:r w:rsidRPr="009D55C3">
        <w:rPr>
          <w:rFonts w:hint="eastAsia"/>
          <w:sz w:val="28"/>
          <w:szCs w:val="28"/>
        </w:rPr>
        <w:t>安全警报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点击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允许访问</w:t>
      </w:r>
      <w:r w:rsidR="00484C7F" w:rsidRPr="009D55C3">
        <w:rPr>
          <w:rFonts w:hint="eastAsia"/>
          <w:sz w:val="28"/>
          <w:szCs w:val="28"/>
        </w:rPr>
        <w:t>】</w:t>
      </w:r>
    </w:p>
    <w:p w:rsidR="00082D4D" w:rsidRPr="009D55C3" w:rsidRDefault="007B7EF1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4068177" cy="271462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8283" cy="276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F1" w:rsidRPr="009D55C3" w:rsidRDefault="007B7EF1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登陆成功后会出现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资源列表界面如下：</w:t>
      </w:r>
    </w:p>
    <w:p w:rsidR="007B7EF1" w:rsidRPr="009D55C3" w:rsidRDefault="007B7EF1" w:rsidP="007B7EF1">
      <w:pPr>
        <w:jc w:val="center"/>
        <w:rPr>
          <w:sz w:val="28"/>
          <w:szCs w:val="28"/>
        </w:rPr>
      </w:pPr>
      <w:r w:rsidRPr="009D55C3">
        <w:rPr>
          <w:noProof/>
          <w:sz w:val="28"/>
          <w:szCs w:val="28"/>
        </w:rPr>
        <w:drawing>
          <wp:inline distT="0" distB="0" distL="0" distR="0">
            <wp:extent cx="4638675" cy="3086100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F1" w:rsidRDefault="007B7EF1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红框标示的资源分类中有各种校内外资源可供选择浏览。</w:t>
      </w:r>
    </w:p>
    <w:p w:rsidR="001A51A1" w:rsidRDefault="001A51A1" w:rsidP="00C536AF">
      <w:pPr>
        <w:spacing w:line="480" w:lineRule="exact"/>
        <w:ind w:firstLineChars="200" w:firstLine="560"/>
        <w:rPr>
          <w:sz w:val="28"/>
          <w:szCs w:val="28"/>
        </w:rPr>
      </w:pPr>
    </w:p>
    <w:p w:rsidR="00C536AF" w:rsidRDefault="001A51A1" w:rsidP="001A51A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1.3 </w:t>
      </w:r>
      <w:r w:rsidRPr="008B7F46">
        <w:rPr>
          <w:rFonts w:hint="eastAsia"/>
          <w:sz w:val="28"/>
          <w:szCs w:val="28"/>
        </w:rPr>
        <w:t xml:space="preserve"> SSL VPN</w:t>
      </w:r>
      <w:r>
        <w:rPr>
          <w:rFonts w:hint="eastAsia"/>
          <w:sz w:val="28"/>
          <w:szCs w:val="28"/>
        </w:rPr>
        <w:t>正常</w:t>
      </w:r>
      <w:r w:rsidRPr="008B7F46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时状态</w:t>
      </w:r>
    </w:p>
    <w:p w:rsidR="001A51A1" w:rsidRPr="001A51A1" w:rsidRDefault="001A51A1" w:rsidP="001A51A1">
      <w:pPr>
        <w:spacing w:line="480" w:lineRule="exact"/>
        <w:ind w:firstLineChars="200" w:firstLine="560"/>
        <w:rPr>
          <w:sz w:val="28"/>
          <w:szCs w:val="28"/>
        </w:rPr>
      </w:pPr>
      <w:r w:rsidRPr="001A51A1">
        <w:rPr>
          <w:rFonts w:hint="eastAsia"/>
          <w:sz w:val="28"/>
          <w:szCs w:val="28"/>
        </w:rPr>
        <w:t>成功登陆</w:t>
      </w:r>
      <w:r w:rsidRPr="001A51A1">
        <w:rPr>
          <w:rFonts w:hint="eastAsia"/>
          <w:sz w:val="28"/>
          <w:szCs w:val="28"/>
        </w:rPr>
        <w:t>SSL VPN</w:t>
      </w:r>
      <w:r w:rsidRPr="001A51A1">
        <w:rPr>
          <w:rFonts w:hint="eastAsia"/>
          <w:sz w:val="28"/>
          <w:szCs w:val="28"/>
        </w:rPr>
        <w:t>后，桌面右下角的系统状态栏内会出现</w:t>
      </w:r>
      <w:r w:rsidRPr="001A51A1">
        <w:rPr>
          <w:noProof/>
          <w:sz w:val="28"/>
          <w:szCs w:val="28"/>
        </w:rPr>
        <w:drawing>
          <wp:inline distT="0" distB="0" distL="0" distR="0">
            <wp:extent cx="175962" cy="123825"/>
            <wp:effectExtent l="0" t="0" r="0" b="0"/>
            <wp:docPr id="2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63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1A1">
        <w:rPr>
          <w:rFonts w:hint="eastAsia"/>
          <w:sz w:val="28"/>
          <w:szCs w:val="28"/>
        </w:rPr>
        <w:t>图标，将鼠标移上去，显示</w:t>
      </w:r>
      <w:r w:rsidRPr="001A51A1">
        <w:rPr>
          <w:rFonts w:hint="eastAsia"/>
          <w:sz w:val="28"/>
          <w:szCs w:val="28"/>
        </w:rPr>
        <w:t>SSLVPN</w:t>
      </w:r>
      <w:r w:rsidRPr="001A51A1">
        <w:rPr>
          <w:rFonts w:hint="eastAsia"/>
          <w:sz w:val="28"/>
          <w:szCs w:val="28"/>
        </w:rPr>
        <w:t>的流速信息，如下图：</w:t>
      </w:r>
    </w:p>
    <w:p w:rsidR="001A51A1" w:rsidRDefault="001A51A1" w:rsidP="001A51A1">
      <w:pPr>
        <w:spacing w:line="1400" w:lineRule="exact"/>
        <w:jc w:val="center"/>
        <w:rPr>
          <w:b/>
          <w:szCs w:val="21"/>
        </w:rPr>
      </w:pPr>
      <w:r w:rsidRPr="001A51A1">
        <w:rPr>
          <w:b/>
          <w:noProof/>
          <w:szCs w:val="21"/>
        </w:rPr>
        <w:lastRenderedPageBreak/>
        <w:drawing>
          <wp:inline distT="0" distB="0" distL="0" distR="0">
            <wp:extent cx="2038350" cy="752475"/>
            <wp:effectExtent l="19050" t="0" r="0" b="0"/>
            <wp:docPr id="3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A1" w:rsidRPr="001A51A1" w:rsidRDefault="001A51A1" w:rsidP="001A51A1">
      <w:pPr>
        <w:spacing w:line="480" w:lineRule="exact"/>
        <w:ind w:firstLineChars="200" w:firstLine="560"/>
        <w:rPr>
          <w:sz w:val="28"/>
          <w:szCs w:val="28"/>
        </w:rPr>
      </w:pPr>
      <w:r w:rsidRPr="001A51A1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751205</wp:posOffset>
            </wp:positionV>
            <wp:extent cx="1171575" cy="1352550"/>
            <wp:effectExtent l="19050" t="0" r="9525" b="0"/>
            <wp:wrapTopAndBottom/>
            <wp:docPr id="3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51A1">
        <w:rPr>
          <w:rFonts w:hint="eastAsia"/>
          <w:sz w:val="28"/>
          <w:szCs w:val="28"/>
        </w:rPr>
        <w:t>右击该图标，可查看</w:t>
      </w:r>
      <w:r w:rsidRPr="001A51A1">
        <w:rPr>
          <w:rFonts w:hint="eastAsia"/>
          <w:sz w:val="28"/>
          <w:szCs w:val="28"/>
        </w:rPr>
        <w:t>SSL VPN</w:t>
      </w:r>
      <w:r w:rsidRPr="001A51A1">
        <w:rPr>
          <w:rFonts w:hint="eastAsia"/>
          <w:sz w:val="28"/>
          <w:szCs w:val="28"/>
        </w:rPr>
        <w:t>状态及对</w:t>
      </w:r>
      <w:r w:rsidRPr="001A51A1">
        <w:rPr>
          <w:rFonts w:hint="eastAsia"/>
          <w:sz w:val="28"/>
          <w:szCs w:val="28"/>
        </w:rPr>
        <w:t>SSL</w:t>
      </w:r>
      <w:r w:rsidRPr="001A51A1">
        <w:rPr>
          <w:sz w:val="28"/>
          <w:szCs w:val="28"/>
        </w:rPr>
        <w:t xml:space="preserve"> VPN</w:t>
      </w:r>
      <w:r w:rsidRPr="001A51A1">
        <w:rPr>
          <w:rFonts w:hint="eastAsia"/>
          <w:sz w:val="28"/>
          <w:szCs w:val="28"/>
        </w:rPr>
        <w:t>进行相关设置，如下图：</w:t>
      </w:r>
    </w:p>
    <w:p w:rsidR="001A51A1" w:rsidRPr="001A51A1" w:rsidRDefault="001A51A1" w:rsidP="001A51A1">
      <w:pPr>
        <w:spacing w:line="480" w:lineRule="exact"/>
        <w:ind w:firstLineChars="245" w:firstLine="686"/>
        <w:rPr>
          <w:sz w:val="28"/>
          <w:szCs w:val="28"/>
        </w:rPr>
      </w:pPr>
      <w:r w:rsidRPr="001A51A1">
        <w:rPr>
          <w:rFonts w:hint="eastAsia"/>
          <w:sz w:val="28"/>
          <w:szCs w:val="28"/>
        </w:rPr>
        <w:t>如果您不小心关闭了</w:t>
      </w:r>
      <w:r w:rsidRPr="001A51A1">
        <w:rPr>
          <w:rFonts w:hint="eastAsia"/>
          <w:sz w:val="28"/>
          <w:szCs w:val="28"/>
        </w:rPr>
        <w:t>VPN</w:t>
      </w:r>
      <w:r w:rsidRPr="001A51A1">
        <w:rPr>
          <w:rFonts w:hint="eastAsia"/>
          <w:sz w:val="28"/>
          <w:szCs w:val="28"/>
        </w:rPr>
        <w:t>窗口，在这里可以点击【显示资源】继续浏览，也可点击【退出】断开</w:t>
      </w:r>
      <w:r w:rsidRPr="001A51A1">
        <w:rPr>
          <w:rFonts w:hint="eastAsia"/>
          <w:sz w:val="28"/>
          <w:szCs w:val="28"/>
        </w:rPr>
        <w:t>SSL VPN</w:t>
      </w:r>
      <w:r w:rsidRPr="001A51A1">
        <w:rPr>
          <w:rFonts w:hint="eastAsia"/>
          <w:sz w:val="28"/>
          <w:szCs w:val="28"/>
        </w:rPr>
        <w:t>连接</w:t>
      </w:r>
    </w:p>
    <w:p w:rsidR="001A51A1" w:rsidRDefault="001A51A1" w:rsidP="001A51A1">
      <w:pPr>
        <w:spacing w:line="480" w:lineRule="exact"/>
        <w:ind w:firstLineChars="200" w:firstLine="422"/>
        <w:rPr>
          <w:b/>
          <w:szCs w:val="21"/>
        </w:rPr>
      </w:pPr>
    </w:p>
    <w:p w:rsidR="00FA722E" w:rsidRPr="009D55C3" w:rsidRDefault="009D55C3" w:rsidP="009D55C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．</w:t>
      </w:r>
      <w:r w:rsidR="00FA722E" w:rsidRPr="009D55C3">
        <w:rPr>
          <w:b/>
          <w:sz w:val="28"/>
          <w:szCs w:val="28"/>
        </w:rPr>
        <w:t>VPN</w:t>
      </w:r>
      <w:r w:rsidR="00FA722E" w:rsidRPr="009D55C3">
        <w:rPr>
          <w:rFonts w:hint="eastAsia"/>
          <w:b/>
          <w:sz w:val="28"/>
          <w:szCs w:val="28"/>
        </w:rPr>
        <w:t>使用方法</w:t>
      </w:r>
    </w:p>
    <w:p w:rsidR="002A6A0F" w:rsidRPr="005613F8" w:rsidRDefault="005613F8" w:rsidP="008B7F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</w:t>
      </w:r>
      <w:r w:rsidR="002A6A0F" w:rsidRPr="005613F8">
        <w:rPr>
          <w:rFonts w:hint="eastAsia"/>
          <w:sz w:val="28"/>
          <w:szCs w:val="28"/>
        </w:rPr>
        <w:t>登陆</w:t>
      </w:r>
      <w:r w:rsidR="002A6A0F" w:rsidRPr="005613F8">
        <w:rPr>
          <w:rFonts w:hint="eastAsia"/>
          <w:sz w:val="28"/>
          <w:szCs w:val="28"/>
        </w:rPr>
        <w:t>SSL VPN</w:t>
      </w:r>
      <w:r w:rsidR="002A6A0F" w:rsidRPr="005613F8">
        <w:rPr>
          <w:rFonts w:hint="eastAsia"/>
          <w:sz w:val="28"/>
          <w:szCs w:val="28"/>
        </w:rPr>
        <w:t>：</w:t>
      </w:r>
    </w:p>
    <w:p w:rsidR="002A6A0F" w:rsidRPr="009D55C3" w:rsidRDefault="00795477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用户使用自己的个人服务中心用户名及密码，通过</w:t>
      </w:r>
      <w:r w:rsidR="00BB2720" w:rsidRPr="009D55C3">
        <w:rPr>
          <w:rFonts w:hint="eastAsia"/>
          <w:sz w:val="28"/>
          <w:szCs w:val="28"/>
        </w:rPr>
        <w:t>“</w:t>
      </w:r>
      <w:r w:rsidRPr="009D55C3">
        <w:rPr>
          <w:rFonts w:hint="eastAsia"/>
          <w:sz w:val="28"/>
          <w:szCs w:val="28"/>
        </w:rPr>
        <w:t>SSL VPN</w:t>
      </w:r>
      <w:r w:rsidR="00BB2720" w:rsidRPr="009D55C3">
        <w:rPr>
          <w:rFonts w:hint="eastAsia"/>
          <w:sz w:val="28"/>
          <w:szCs w:val="28"/>
        </w:rPr>
        <w:t>”</w:t>
      </w:r>
      <w:r w:rsidRPr="009D55C3">
        <w:rPr>
          <w:rFonts w:hint="eastAsia"/>
          <w:sz w:val="28"/>
          <w:szCs w:val="28"/>
        </w:rPr>
        <w:t>主页、网络中心</w:t>
      </w:r>
      <w:r w:rsidR="00484C7F" w:rsidRPr="009D55C3">
        <w:rPr>
          <w:rFonts w:hint="eastAsia"/>
          <w:sz w:val="28"/>
          <w:szCs w:val="28"/>
        </w:rPr>
        <w:t>网站</w:t>
      </w:r>
      <w:r w:rsidRPr="009D55C3">
        <w:rPr>
          <w:rFonts w:hint="eastAsia"/>
          <w:sz w:val="28"/>
          <w:szCs w:val="28"/>
        </w:rPr>
        <w:t>或</w:t>
      </w:r>
      <w:r w:rsidR="00BB2720" w:rsidRPr="009D55C3">
        <w:rPr>
          <w:rFonts w:hint="eastAsia"/>
          <w:sz w:val="28"/>
          <w:szCs w:val="28"/>
        </w:rPr>
        <w:t>“</w:t>
      </w:r>
      <w:r w:rsidRPr="009D55C3">
        <w:rPr>
          <w:rFonts w:hint="eastAsia"/>
          <w:sz w:val="28"/>
          <w:szCs w:val="28"/>
        </w:rPr>
        <w:t>个人服务中心</w:t>
      </w:r>
      <w:r w:rsidR="00BB2720" w:rsidRPr="009D55C3">
        <w:rPr>
          <w:rFonts w:hint="eastAsia"/>
          <w:sz w:val="28"/>
          <w:szCs w:val="28"/>
        </w:rPr>
        <w:t>”</w:t>
      </w:r>
      <w:r w:rsidRPr="009D55C3">
        <w:rPr>
          <w:rFonts w:hint="eastAsia"/>
          <w:sz w:val="28"/>
          <w:szCs w:val="28"/>
        </w:rPr>
        <w:t>主页均可登陆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。</w:t>
      </w:r>
    </w:p>
    <w:p w:rsidR="002A6A0F" w:rsidRPr="009D55C3" w:rsidRDefault="002A6A0F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主页：</w:t>
      </w:r>
      <w:hyperlink r:id="rId23" w:history="1">
        <w:r w:rsidRPr="009D55C3">
          <w:rPr>
            <w:rFonts w:hint="eastAsia"/>
            <w:sz w:val="28"/>
            <w:szCs w:val="28"/>
          </w:rPr>
          <w:t>h</w:t>
        </w:r>
        <w:r w:rsidRPr="009D55C3">
          <w:rPr>
            <w:sz w:val="28"/>
            <w:szCs w:val="28"/>
          </w:rPr>
          <w:t>ttps://vpn.huel.edu.cn</w:t>
        </w:r>
      </w:hyperlink>
    </w:p>
    <w:p w:rsidR="00FA722E" w:rsidRPr="009D55C3" w:rsidRDefault="002A6A0F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网络中心主页：</w:t>
      </w:r>
      <w:hyperlink r:id="rId24" w:history="1">
        <w:r w:rsidRPr="009D55C3">
          <w:rPr>
            <w:rFonts w:hint="eastAsia"/>
            <w:sz w:val="28"/>
            <w:szCs w:val="28"/>
          </w:rPr>
          <w:t>http://nc.huel.edu.cn</w:t>
        </w:r>
      </w:hyperlink>
    </w:p>
    <w:p w:rsidR="002A6A0F" w:rsidRPr="009D55C3" w:rsidRDefault="002A6A0F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个人服务中心</w:t>
      </w:r>
      <w:r w:rsidR="00795477" w:rsidRPr="009D55C3">
        <w:rPr>
          <w:rFonts w:hint="eastAsia"/>
          <w:sz w:val="28"/>
          <w:szCs w:val="28"/>
        </w:rPr>
        <w:t>主页</w:t>
      </w:r>
      <w:r w:rsidRPr="009D55C3">
        <w:rPr>
          <w:rFonts w:hint="eastAsia"/>
          <w:sz w:val="28"/>
          <w:szCs w:val="28"/>
        </w:rPr>
        <w:t>：</w:t>
      </w:r>
      <w:hyperlink r:id="rId25" w:history="1">
        <w:r w:rsidRPr="009D55C3">
          <w:rPr>
            <w:sz w:val="28"/>
            <w:szCs w:val="28"/>
          </w:rPr>
          <w:t>http://info.huel.edu.cn/zfca/</w:t>
        </w:r>
      </w:hyperlink>
    </w:p>
    <w:p w:rsidR="00FA722E" w:rsidRPr="005613F8" w:rsidRDefault="005613F8" w:rsidP="008B7F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2.2  </w:t>
      </w:r>
      <w:r w:rsidR="002A6A0F" w:rsidRPr="005613F8">
        <w:rPr>
          <w:rFonts w:hint="eastAsia"/>
          <w:sz w:val="28"/>
          <w:szCs w:val="28"/>
        </w:rPr>
        <w:t>SSL VPN</w:t>
      </w:r>
      <w:r w:rsidR="002A6A0F" w:rsidRPr="005613F8">
        <w:rPr>
          <w:rFonts w:hint="eastAsia"/>
          <w:sz w:val="28"/>
          <w:szCs w:val="28"/>
        </w:rPr>
        <w:t>资源</w:t>
      </w:r>
    </w:p>
    <w:p w:rsidR="002A6A0F" w:rsidRPr="009D55C3" w:rsidRDefault="002A6A0F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成功后，用户可以通过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中的资源列表访问校园网内所有服务平台，以及学校图书馆提供的数字图书等资源。</w:t>
      </w:r>
    </w:p>
    <w:p w:rsidR="00FA722E" w:rsidRPr="00487257" w:rsidRDefault="008B7F46" w:rsidP="00487257">
      <w:pPr>
        <w:spacing w:beforeLines="50" w:before="156"/>
        <w:rPr>
          <w:b/>
          <w:sz w:val="28"/>
          <w:szCs w:val="28"/>
        </w:rPr>
      </w:pPr>
      <w:r w:rsidRPr="00487257">
        <w:rPr>
          <w:rFonts w:hint="eastAsia"/>
          <w:b/>
          <w:sz w:val="28"/>
          <w:szCs w:val="28"/>
        </w:rPr>
        <w:t>3</w:t>
      </w:r>
      <w:r w:rsidRPr="00487257">
        <w:rPr>
          <w:rFonts w:hint="eastAsia"/>
          <w:b/>
          <w:sz w:val="28"/>
          <w:szCs w:val="28"/>
        </w:rPr>
        <w:t>．</w:t>
      </w:r>
      <w:r w:rsidR="00795477" w:rsidRPr="00487257">
        <w:rPr>
          <w:rFonts w:hint="eastAsia"/>
          <w:b/>
          <w:sz w:val="28"/>
          <w:szCs w:val="28"/>
        </w:rPr>
        <w:t>常见问题</w:t>
      </w:r>
    </w:p>
    <w:p w:rsidR="00BC00B5" w:rsidRPr="005613F8" w:rsidRDefault="005613F8" w:rsidP="00487257">
      <w:pPr>
        <w:spacing w:beforeLines="50"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3.1 </w:t>
      </w:r>
      <w:r w:rsidR="00BC00B5" w:rsidRPr="005613F8">
        <w:rPr>
          <w:rFonts w:hint="eastAsia"/>
          <w:sz w:val="28"/>
          <w:szCs w:val="28"/>
        </w:rPr>
        <w:t>浏览器访问</w:t>
      </w:r>
      <w:r w:rsidR="00BC00B5" w:rsidRPr="005613F8">
        <w:rPr>
          <w:rFonts w:hint="eastAsia"/>
          <w:sz w:val="28"/>
          <w:szCs w:val="28"/>
        </w:rPr>
        <w:t>SSL VPN</w:t>
      </w:r>
      <w:r w:rsidR="00BC00B5" w:rsidRPr="005613F8">
        <w:rPr>
          <w:rFonts w:hint="eastAsia"/>
          <w:sz w:val="28"/>
          <w:szCs w:val="28"/>
        </w:rPr>
        <w:t>打开的是空白页面</w:t>
      </w:r>
      <w:r w:rsidR="00484C7F" w:rsidRPr="005613F8">
        <w:rPr>
          <w:rFonts w:hint="eastAsia"/>
          <w:sz w:val="28"/>
          <w:szCs w:val="28"/>
        </w:rPr>
        <w:t>，怎么办？</w:t>
      </w:r>
    </w:p>
    <w:p w:rsidR="00BC00B5" w:rsidRPr="009D55C3" w:rsidRDefault="00F63135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请参照本文</w:t>
      </w:r>
      <w:r w:rsidRPr="009D55C3">
        <w:rPr>
          <w:rFonts w:hint="eastAsia"/>
          <w:sz w:val="28"/>
          <w:szCs w:val="28"/>
        </w:rPr>
        <w:t>1.1.2</w:t>
      </w:r>
      <w:r w:rsidRPr="009D55C3">
        <w:rPr>
          <w:rFonts w:hint="eastAsia"/>
          <w:sz w:val="28"/>
          <w:szCs w:val="28"/>
        </w:rPr>
        <w:t>中将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网站添加进浏览器的</w:t>
      </w:r>
      <w:r w:rsidR="00020241">
        <w:rPr>
          <w:rFonts w:hint="eastAsia"/>
          <w:sz w:val="28"/>
          <w:szCs w:val="28"/>
        </w:rPr>
        <w:t>兼容</w:t>
      </w:r>
      <w:r w:rsidRPr="009D55C3">
        <w:rPr>
          <w:rFonts w:hint="eastAsia"/>
          <w:sz w:val="28"/>
          <w:szCs w:val="28"/>
        </w:rPr>
        <w:t>性视图列表中，或将您的浏览器降级为</w:t>
      </w:r>
      <w:r w:rsidRPr="009D55C3">
        <w:rPr>
          <w:rFonts w:hint="eastAsia"/>
          <w:sz w:val="28"/>
          <w:szCs w:val="28"/>
        </w:rPr>
        <w:t>IE9</w:t>
      </w:r>
      <w:r w:rsidRPr="009D55C3">
        <w:rPr>
          <w:rFonts w:hint="eastAsia"/>
          <w:sz w:val="28"/>
          <w:szCs w:val="28"/>
        </w:rPr>
        <w:t>核心版本。</w:t>
      </w:r>
    </w:p>
    <w:p w:rsidR="00795477" w:rsidRPr="005613F8" w:rsidRDefault="005613F8" w:rsidP="00487257">
      <w:pPr>
        <w:spacing w:beforeLines="50"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3.2</w:t>
      </w:r>
      <w:r w:rsidR="00795477" w:rsidRPr="005613F8">
        <w:rPr>
          <w:rFonts w:hint="eastAsia"/>
          <w:sz w:val="28"/>
          <w:szCs w:val="28"/>
        </w:rPr>
        <w:t>打开</w:t>
      </w:r>
      <w:r w:rsidR="00795477" w:rsidRPr="005613F8">
        <w:rPr>
          <w:rFonts w:hint="eastAsia"/>
          <w:sz w:val="28"/>
          <w:szCs w:val="28"/>
        </w:rPr>
        <w:t>VPN</w:t>
      </w:r>
      <w:r w:rsidR="00795477" w:rsidRPr="005613F8">
        <w:rPr>
          <w:rFonts w:hint="eastAsia"/>
          <w:sz w:val="28"/>
          <w:szCs w:val="28"/>
        </w:rPr>
        <w:t>网页没有弹出安装插件的窗口</w:t>
      </w:r>
      <w:r w:rsidR="00484C7F" w:rsidRPr="005613F8">
        <w:rPr>
          <w:rFonts w:hint="eastAsia"/>
          <w:sz w:val="28"/>
          <w:szCs w:val="28"/>
        </w:rPr>
        <w:t>，怎么办？</w:t>
      </w:r>
    </w:p>
    <w:p w:rsidR="00795477" w:rsidRPr="009D55C3" w:rsidRDefault="00795477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请在</w:t>
      </w:r>
      <w:r w:rsidRPr="009D55C3">
        <w:rPr>
          <w:rFonts w:hint="eastAsia"/>
          <w:sz w:val="28"/>
          <w:szCs w:val="28"/>
        </w:rPr>
        <w:t>VPN</w:t>
      </w:r>
      <w:r w:rsidRPr="009D55C3">
        <w:rPr>
          <w:rFonts w:hint="eastAsia"/>
          <w:sz w:val="28"/>
          <w:szCs w:val="28"/>
        </w:rPr>
        <w:t>登陆页面上点击“下载安装组件”字样手动安装，具体操作步骤详见本文</w:t>
      </w:r>
      <w:r w:rsidR="00A26078">
        <w:rPr>
          <w:rFonts w:hint="eastAsia"/>
          <w:sz w:val="28"/>
          <w:szCs w:val="28"/>
        </w:rPr>
        <w:t>1</w:t>
      </w:r>
      <w:bookmarkStart w:id="0" w:name="_GoBack"/>
      <w:bookmarkEnd w:id="0"/>
      <w:r w:rsidRPr="009D55C3">
        <w:rPr>
          <w:rFonts w:hint="eastAsia"/>
          <w:sz w:val="28"/>
          <w:szCs w:val="28"/>
        </w:rPr>
        <w:t>.2</w:t>
      </w:r>
      <w:r w:rsidRPr="009D55C3">
        <w:rPr>
          <w:rFonts w:hint="eastAsia"/>
          <w:sz w:val="28"/>
          <w:szCs w:val="28"/>
        </w:rPr>
        <w:t>部分说明。</w:t>
      </w:r>
    </w:p>
    <w:p w:rsidR="00795477" w:rsidRPr="005613F8" w:rsidRDefault="005613F8" w:rsidP="00487257">
      <w:pPr>
        <w:spacing w:beforeLines="50"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>3.3</w:t>
      </w:r>
      <w:r w:rsidR="00795477" w:rsidRPr="005613F8">
        <w:rPr>
          <w:rFonts w:hint="eastAsia"/>
          <w:sz w:val="28"/>
          <w:szCs w:val="28"/>
        </w:rPr>
        <w:t>使用过程中将</w:t>
      </w:r>
      <w:r w:rsidR="00795477" w:rsidRPr="005613F8">
        <w:rPr>
          <w:rFonts w:hint="eastAsia"/>
          <w:sz w:val="28"/>
          <w:szCs w:val="28"/>
        </w:rPr>
        <w:t>VPN</w:t>
      </w:r>
      <w:r w:rsidR="00795477" w:rsidRPr="005613F8">
        <w:rPr>
          <w:rFonts w:hint="eastAsia"/>
          <w:sz w:val="28"/>
          <w:szCs w:val="28"/>
        </w:rPr>
        <w:t>资源列表关闭</w:t>
      </w:r>
      <w:r w:rsidR="00484C7F" w:rsidRPr="005613F8">
        <w:rPr>
          <w:rFonts w:hint="eastAsia"/>
          <w:sz w:val="28"/>
          <w:szCs w:val="28"/>
        </w:rPr>
        <w:t>，如何解决？</w:t>
      </w:r>
    </w:p>
    <w:p w:rsidR="00BC00B5" w:rsidRPr="009D55C3" w:rsidRDefault="00BC00B5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成功登陆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后，桌面右下角的系统状态栏内会出现</w:t>
      </w:r>
      <w:r w:rsidRPr="009D55C3">
        <w:rPr>
          <w:noProof/>
          <w:sz w:val="28"/>
          <w:szCs w:val="28"/>
        </w:rPr>
        <w:drawing>
          <wp:inline distT="0" distB="0" distL="0" distR="0">
            <wp:extent cx="175962" cy="1238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63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5C3">
        <w:rPr>
          <w:rFonts w:hint="eastAsia"/>
          <w:sz w:val="28"/>
          <w:szCs w:val="28"/>
        </w:rPr>
        <w:t>图标，将鼠标移上去，显示</w:t>
      </w:r>
      <w:r w:rsidRPr="009D55C3">
        <w:rPr>
          <w:rFonts w:hint="eastAsia"/>
          <w:sz w:val="28"/>
          <w:szCs w:val="28"/>
        </w:rPr>
        <w:t>SSLVPN</w:t>
      </w:r>
      <w:r w:rsidRPr="009D55C3">
        <w:rPr>
          <w:rFonts w:hint="eastAsia"/>
          <w:sz w:val="28"/>
          <w:szCs w:val="28"/>
        </w:rPr>
        <w:t>的流速信息。右击该图标，点击</w:t>
      </w:r>
      <w:r w:rsidR="00484C7F" w:rsidRPr="009D55C3">
        <w:rPr>
          <w:rFonts w:hint="eastAsia"/>
          <w:sz w:val="28"/>
          <w:szCs w:val="28"/>
        </w:rPr>
        <w:t>【</w:t>
      </w:r>
      <w:r w:rsidRPr="009D55C3">
        <w:rPr>
          <w:rFonts w:hint="eastAsia"/>
          <w:sz w:val="28"/>
          <w:szCs w:val="28"/>
        </w:rPr>
        <w:t>显示资源</w:t>
      </w:r>
      <w:r w:rsidR="00484C7F" w:rsidRPr="009D55C3">
        <w:rPr>
          <w:rFonts w:hint="eastAsia"/>
          <w:sz w:val="28"/>
          <w:szCs w:val="28"/>
        </w:rPr>
        <w:t>】</w:t>
      </w:r>
      <w:r w:rsidRPr="009D55C3">
        <w:rPr>
          <w:rFonts w:hint="eastAsia"/>
          <w:sz w:val="28"/>
          <w:szCs w:val="28"/>
        </w:rPr>
        <w:t>即可继续浏览。</w:t>
      </w:r>
    </w:p>
    <w:p w:rsidR="00BC00B5" w:rsidRPr="005613F8" w:rsidRDefault="005613F8" w:rsidP="00487257">
      <w:pPr>
        <w:spacing w:beforeLines="50"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>3.4</w:t>
      </w:r>
      <w:r w:rsidR="00F63135" w:rsidRPr="005613F8">
        <w:rPr>
          <w:rFonts w:hint="eastAsia"/>
          <w:sz w:val="28"/>
          <w:szCs w:val="28"/>
        </w:rPr>
        <w:t>如何修改</w:t>
      </w:r>
      <w:r w:rsidR="00F63135" w:rsidRPr="005613F8">
        <w:rPr>
          <w:rFonts w:hint="eastAsia"/>
          <w:sz w:val="28"/>
          <w:szCs w:val="28"/>
        </w:rPr>
        <w:t>SSLVPN</w:t>
      </w:r>
      <w:r w:rsidR="00F63135" w:rsidRPr="005613F8">
        <w:rPr>
          <w:rFonts w:hint="eastAsia"/>
          <w:sz w:val="28"/>
          <w:szCs w:val="28"/>
        </w:rPr>
        <w:t>的用户密码</w:t>
      </w:r>
      <w:r w:rsidR="00484C7F" w:rsidRPr="005613F8">
        <w:rPr>
          <w:rFonts w:hint="eastAsia"/>
          <w:sz w:val="28"/>
          <w:szCs w:val="28"/>
        </w:rPr>
        <w:t>？</w:t>
      </w:r>
    </w:p>
    <w:p w:rsidR="00F63135" w:rsidRPr="009D55C3" w:rsidRDefault="000F612A" w:rsidP="00C536AF">
      <w:pPr>
        <w:spacing w:line="480" w:lineRule="exact"/>
        <w:ind w:firstLineChars="200" w:firstLine="560"/>
        <w:rPr>
          <w:sz w:val="28"/>
          <w:szCs w:val="28"/>
        </w:rPr>
      </w:pPr>
      <w:r w:rsidRPr="009D55C3">
        <w:rPr>
          <w:rFonts w:hint="eastAsia"/>
          <w:sz w:val="28"/>
          <w:szCs w:val="28"/>
        </w:rPr>
        <w:t>用户登陆</w:t>
      </w:r>
      <w:r w:rsidRPr="009D55C3">
        <w:rPr>
          <w:rFonts w:hint="eastAsia"/>
          <w:sz w:val="28"/>
          <w:szCs w:val="28"/>
        </w:rPr>
        <w:t>SSL VPN</w:t>
      </w:r>
      <w:r w:rsidRPr="009D55C3">
        <w:rPr>
          <w:rFonts w:hint="eastAsia"/>
          <w:sz w:val="28"/>
          <w:szCs w:val="28"/>
        </w:rPr>
        <w:t>的用户名和密码与自己的“个人服务中心”用户名及密码是同步的，所以如果有需求请直接在“个人服务中心”中修改自己的密码。</w:t>
      </w:r>
    </w:p>
    <w:sectPr w:rsidR="00F63135" w:rsidRPr="009D55C3" w:rsidSect="0044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1C" w:rsidRDefault="0053281C" w:rsidP="00B60D30">
      <w:r>
        <w:separator/>
      </w:r>
    </w:p>
  </w:endnote>
  <w:endnote w:type="continuationSeparator" w:id="0">
    <w:p w:rsidR="0053281C" w:rsidRDefault="0053281C" w:rsidP="00B6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1C" w:rsidRDefault="0053281C" w:rsidP="00B60D30">
      <w:r>
        <w:separator/>
      </w:r>
    </w:p>
  </w:footnote>
  <w:footnote w:type="continuationSeparator" w:id="0">
    <w:p w:rsidR="0053281C" w:rsidRDefault="0053281C" w:rsidP="00B6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BE8"/>
    <w:multiLevelType w:val="hybridMultilevel"/>
    <w:tmpl w:val="8C40DB1E"/>
    <w:lvl w:ilvl="0" w:tplc="FA448D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779AF"/>
    <w:multiLevelType w:val="multilevel"/>
    <w:tmpl w:val="16AE84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2">
    <w:nsid w:val="21612C21"/>
    <w:multiLevelType w:val="hybridMultilevel"/>
    <w:tmpl w:val="0D2E22B8"/>
    <w:lvl w:ilvl="0" w:tplc="E1E49198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667036"/>
    <w:multiLevelType w:val="multilevel"/>
    <w:tmpl w:val="3DB0EF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8" w:hanging="2160"/>
      </w:pPr>
      <w:rPr>
        <w:rFonts w:hint="default"/>
      </w:rPr>
    </w:lvl>
  </w:abstractNum>
  <w:abstractNum w:abstractNumId="4">
    <w:nsid w:val="4A5D140D"/>
    <w:multiLevelType w:val="hybridMultilevel"/>
    <w:tmpl w:val="D81A0DA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4B2D398C"/>
    <w:multiLevelType w:val="hybridMultilevel"/>
    <w:tmpl w:val="F028D0C0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4C0D5F43"/>
    <w:multiLevelType w:val="hybridMultilevel"/>
    <w:tmpl w:val="3B36F7BE"/>
    <w:lvl w:ilvl="0" w:tplc="8B80305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D672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E2150FC"/>
    <w:multiLevelType w:val="hybridMultilevel"/>
    <w:tmpl w:val="57A261D0"/>
    <w:lvl w:ilvl="0" w:tplc="1AB848D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22E"/>
    <w:rsid w:val="000038CC"/>
    <w:rsid w:val="00020241"/>
    <w:rsid w:val="00082D4D"/>
    <w:rsid w:val="000F612A"/>
    <w:rsid w:val="00116315"/>
    <w:rsid w:val="001304B0"/>
    <w:rsid w:val="00136314"/>
    <w:rsid w:val="001779A0"/>
    <w:rsid w:val="001A51A1"/>
    <w:rsid w:val="001C000E"/>
    <w:rsid w:val="00201017"/>
    <w:rsid w:val="00263B0D"/>
    <w:rsid w:val="002A6A0F"/>
    <w:rsid w:val="003C1BE3"/>
    <w:rsid w:val="00442AB6"/>
    <w:rsid w:val="00484C7F"/>
    <w:rsid w:val="00487257"/>
    <w:rsid w:val="00503EDB"/>
    <w:rsid w:val="0053281C"/>
    <w:rsid w:val="005613F8"/>
    <w:rsid w:val="00577335"/>
    <w:rsid w:val="006767C9"/>
    <w:rsid w:val="00795477"/>
    <w:rsid w:val="00797498"/>
    <w:rsid w:val="007B7EF1"/>
    <w:rsid w:val="007C29ED"/>
    <w:rsid w:val="008B7F46"/>
    <w:rsid w:val="00946A1C"/>
    <w:rsid w:val="009D55C3"/>
    <w:rsid w:val="00A26078"/>
    <w:rsid w:val="00B60D30"/>
    <w:rsid w:val="00BB2720"/>
    <w:rsid w:val="00BC00B5"/>
    <w:rsid w:val="00C27868"/>
    <w:rsid w:val="00C536AF"/>
    <w:rsid w:val="00CA7F22"/>
    <w:rsid w:val="00F63135"/>
    <w:rsid w:val="00F67FCA"/>
    <w:rsid w:val="00FA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37AC2-9FCF-4A4C-AD25-44D6ACC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A6A0F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60D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0D3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0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0D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60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60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info.huel.edu.cn/zfc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nc.huel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vpn.huel.edu.c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PN.huel.edu.c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3E67-3239-4B57-8911-13DCAAFF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283</Words>
  <Characters>1618</Characters>
  <Application>Microsoft Office Word</Application>
  <DocSecurity>0</DocSecurity>
  <Lines>13</Lines>
  <Paragraphs>3</Paragraphs>
  <ScaleCrop>false</ScaleCrop>
  <Company>Users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Evolution fox</dc:creator>
  <cp:keywords/>
  <dc:description/>
  <cp:lastModifiedBy>Evolution fox</cp:lastModifiedBy>
  <cp:revision>33</cp:revision>
  <dcterms:created xsi:type="dcterms:W3CDTF">2014-04-23T01:17:00Z</dcterms:created>
  <dcterms:modified xsi:type="dcterms:W3CDTF">2014-04-30T01:47:00Z</dcterms:modified>
</cp:coreProperties>
</file>